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6066"/>
      </w:tblGrid>
      <w:tr w:rsidR="00F31A25" w14:paraId="50CD8CA4" w14:textId="77777777" w:rsidTr="00F31A25">
        <w:tc>
          <w:tcPr>
            <w:tcW w:w="3942" w:type="dxa"/>
          </w:tcPr>
          <w:p w14:paraId="43CA9543" w14:textId="77777777" w:rsidR="00F31A25" w:rsidRPr="00A96B23" w:rsidRDefault="00F31A25" w:rsidP="00F31A25">
            <w:pPr>
              <w:spacing w:after="120"/>
              <w:rPr>
                <w:b/>
                <w:sz w:val="28"/>
                <w:szCs w:val="28"/>
              </w:rPr>
            </w:pPr>
            <w:r w:rsidRPr="00A96B23">
              <w:rPr>
                <w:b/>
                <w:sz w:val="28"/>
                <w:szCs w:val="28"/>
              </w:rPr>
              <w:t>What drives ocean currents?</w:t>
            </w:r>
          </w:p>
          <w:p w14:paraId="4DCCF3CC" w14:textId="77777777" w:rsidR="00F31A25" w:rsidRPr="009369F1" w:rsidRDefault="00F31A25" w:rsidP="00F31A25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</w:pPr>
            <w:r w:rsidRPr="009369F1">
              <w:t>__________________</w:t>
            </w:r>
          </w:p>
          <w:p w14:paraId="4AB1A563" w14:textId="77777777" w:rsidR="00F31A25" w:rsidRPr="009369F1" w:rsidRDefault="00F31A25" w:rsidP="00F31A25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</w:pPr>
            <w:r w:rsidRPr="009369F1">
              <w:t>__________________</w:t>
            </w:r>
          </w:p>
          <w:p w14:paraId="59A795FD" w14:textId="4736B536" w:rsidR="00F31A25" w:rsidRPr="00F31A25" w:rsidRDefault="00F31A25" w:rsidP="0084107D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</w:pPr>
            <w:r w:rsidRPr="009369F1">
              <w:t>__________________</w:t>
            </w:r>
          </w:p>
        </w:tc>
        <w:tc>
          <w:tcPr>
            <w:tcW w:w="6066" w:type="dxa"/>
          </w:tcPr>
          <w:p w14:paraId="18D2AE30" w14:textId="77777777" w:rsidR="00F31A25" w:rsidRDefault="00F31A25" w:rsidP="0084107D">
            <w:pPr>
              <w:spacing w:after="120"/>
              <w:rPr>
                <w:b/>
                <w:sz w:val="28"/>
                <w:szCs w:val="28"/>
              </w:rPr>
            </w:pPr>
          </w:p>
          <w:p w14:paraId="0D31F696" w14:textId="336FF56A" w:rsidR="00F31A25" w:rsidRPr="00F31A25" w:rsidRDefault="00F31A25" w:rsidP="00F31A25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Coastal and sea floor features influence their ____________________, _____________________, and _______________________</w:t>
            </w:r>
          </w:p>
        </w:tc>
      </w:tr>
    </w:tbl>
    <w:p w14:paraId="7FE2A9BF" w14:textId="76FC799A" w:rsidR="002615FC" w:rsidRPr="009369F1" w:rsidRDefault="00F31A25" w:rsidP="0084107D">
      <w:pPr>
        <w:spacing w:after="120"/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165E64" wp14:editId="0B93E606">
            <wp:simplePos x="0" y="0"/>
            <wp:positionH relativeFrom="column">
              <wp:posOffset>4372610</wp:posOffset>
            </wp:positionH>
            <wp:positionV relativeFrom="paragraph">
              <wp:posOffset>136525</wp:posOffset>
            </wp:positionV>
            <wp:extent cx="1706880" cy="14281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6FD8C" w14:textId="2F2AA7DF" w:rsidR="002615FC" w:rsidRPr="00A96B23" w:rsidRDefault="002615FC" w:rsidP="0084107D">
      <w:pPr>
        <w:spacing w:after="120"/>
        <w:rPr>
          <w:b/>
          <w:sz w:val="28"/>
          <w:szCs w:val="28"/>
        </w:rPr>
      </w:pPr>
      <w:r w:rsidRPr="00A96B23">
        <w:rPr>
          <w:b/>
          <w:sz w:val="28"/>
          <w:szCs w:val="28"/>
        </w:rPr>
        <w:t>Coriolis Effect</w:t>
      </w:r>
    </w:p>
    <w:p w14:paraId="576DFD96" w14:textId="60BABE68" w:rsidR="00441CE9" w:rsidRPr="009369F1" w:rsidRDefault="002615FC" w:rsidP="0084107D">
      <w:pPr>
        <w:pStyle w:val="ListParagraph"/>
        <w:numPr>
          <w:ilvl w:val="0"/>
          <w:numId w:val="3"/>
        </w:numPr>
        <w:spacing w:after="120"/>
        <w:contextualSpacing w:val="0"/>
      </w:pPr>
      <w:r w:rsidRPr="009369F1">
        <w:t>Results from ______</w:t>
      </w:r>
      <w:r w:rsidR="00770005">
        <w:t>______</w:t>
      </w:r>
      <w:r w:rsidRPr="009369F1">
        <w:t>______ ___________</w:t>
      </w:r>
      <w:r w:rsidR="00770005">
        <w:t>_______</w:t>
      </w:r>
      <w:r w:rsidRPr="009369F1">
        <w:t>_____ and influences ________________ _______</w:t>
      </w:r>
      <w:r w:rsidR="00770005">
        <w:t>______</w:t>
      </w:r>
      <w:r w:rsidRPr="009369F1">
        <w:t>________.</w:t>
      </w:r>
    </w:p>
    <w:p w14:paraId="0EE97CDB" w14:textId="77777777" w:rsidR="00007D64" w:rsidRPr="00C421BB" w:rsidRDefault="00007D64" w:rsidP="0084107D">
      <w:pPr>
        <w:spacing w:after="120"/>
        <w:rPr>
          <w:b/>
        </w:rPr>
      </w:pPr>
    </w:p>
    <w:p w14:paraId="726C4161" w14:textId="77777777" w:rsidR="002615FC" w:rsidRPr="00A96B23" w:rsidRDefault="002615FC" w:rsidP="0084107D">
      <w:pPr>
        <w:spacing w:after="120"/>
        <w:rPr>
          <w:b/>
          <w:sz w:val="28"/>
          <w:szCs w:val="28"/>
        </w:rPr>
      </w:pPr>
      <w:r w:rsidRPr="00A96B23">
        <w:rPr>
          <w:b/>
          <w:sz w:val="28"/>
          <w:szCs w:val="28"/>
        </w:rPr>
        <w:t>Surface Currents</w:t>
      </w:r>
    </w:p>
    <w:p w14:paraId="2E67A56B" w14:textId="7E294ECC" w:rsidR="00007D64" w:rsidRDefault="002615FC" w:rsidP="00007D64">
      <w:pPr>
        <w:pStyle w:val="ListParagraph"/>
        <w:numPr>
          <w:ilvl w:val="0"/>
          <w:numId w:val="3"/>
        </w:numPr>
        <w:spacing w:after="120"/>
        <w:contextualSpacing w:val="0"/>
      </w:pPr>
      <w:r w:rsidRPr="009369F1">
        <w:t>Ultimate reason for world’s surface ocean currents is the ___________.</w:t>
      </w:r>
    </w:p>
    <w:p w14:paraId="11C0DECD" w14:textId="624A27A7" w:rsidR="00F31A25" w:rsidRDefault="00F31A25" w:rsidP="00F31A25">
      <w:pPr>
        <w:pStyle w:val="ListParagraph"/>
        <w:numPr>
          <w:ilvl w:val="1"/>
          <w:numId w:val="3"/>
        </w:numPr>
        <w:spacing w:after="120"/>
        <w:contextualSpacing w:val="0"/>
      </w:pPr>
      <w:r>
        <w:t>Heating of the Earth by the __________ creates semi-permanent pressure centers near the ________________________</w:t>
      </w:r>
    </w:p>
    <w:p w14:paraId="2F3012B3" w14:textId="1C28BA86" w:rsidR="00F31A25" w:rsidRDefault="00F31A25" w:rsidP="00F31A25">
      <w:pPr>
        <w:pStyle w:val="ListParagraph"/>
        <w:numPr>
          <w:ilvl w:val="1"/>
          <w:numId w:val="3"/>
        </w:numPr>
        <w:spacing w:after="120"/>
        <w:contextualSpacing w:val="0"/>
      </w:pPr>
      <w:r>
        <w:t>Wind blows over the _________________________ around pressure centers.</w:t>
      </w:r>
    </w:p>
    <w:p w14:paraId="1433A409" w14:textId="4F40F1A5" w:rsidR="00F31A25" w:rsidRDefault="00F31A25" w:rsidP="00F31A25">
      <w:pPr>
        <w:pStyle w:val="ListParagraph"/>
        <w:numPr>
          <w:ilvl w:val="1"/>
          <w:numId w:val="3"/>
        </w:numPr>
        <w:spacing w:after="120"/>
        <w:contextualSpacing w:val="0"/>
      </w:pPr>
      <w:r>
        <w:t>_____________________________________________ are generated by transferring some of wind’s _________________________</w:t>
      </w:r>
    </w:p>
    <w:p w14:paraId="3DADCA91" w14:textId="09832B80" w:rsidR="00F31A25" w:rsidRPr="00F31A25" w:rsidRDefault="00F31A25" w:rsidP="00F31A25">
      <w:pPr>
        <w:pStyle w:val="ListParagraph"/>
        <w:numPr>
          <w:ilvl w:val="1"/>
          <w:numId w:val="3"/>
        </w:numPr>
        <w:spacing w:after="120"/>
        <w:contextualSpacing w:val="0"/>
      </w:pPr>
      <w:r>
        <w:t>This push on the surface of the ocean forms the _______________________________________</w:t>
      </w:r>
    </w:p>
    <w:p w14:paraId="082877D7" w14:textId="77777777" w:rsidR="00F31A25" w:rsidRPr="00C421BB" w:rsidRDefault="00F31A25" w:rsidP="00007D64">
      <w:pPr>
        <w:spacing w:after="120"/>
        <w:rPr>
          <w:b/>
        </w:rPr>
      </w:pPr>
    </w:p>
    <w:p w14:paraId="4F5E1587" w14:textId="77777777" w:rsidR="00007D64" w:rsidRDefault="009369F1" w:rsidP="00007D64">
      <w:pPr>
        <w:spacing w:after="120"/>
        <w:rPr>
          <w:b/>
          <w:sz w:val="28"/>
          <w:szCs w:val="28"/>
        </w:rPr>
      </w:pPr>
      <w:r w:rsidRPr="00441CE9">
        <w:rPr>
          <w:b/>
          <w:sz w:val="28"/>
          <w:szCs w:val="28"/>
        </w:rPr>
        <w:t>Direction of Surface Currents</w:t>
      </w:r>
    </w:p>
    <w:p w14:paraId="413BBA41" w14:textId="676CCA8F" w:rsidR="009369F1" w:rsidRPr="00441CE9" w:rsidRDefault="00007D64" w:rsidP="00007D64">
      <w:pPr>
        <w:spacing w:after="120"/>
        <w:jc w:val="center"/>
        <w:rPr>
          <w:b/>
          <w:sz w:val="28"/>
          <w:szCs w:val="28"/>
        </w:rPr>
      </w:pPr>
      <w:r>
        <w:rPr>
          <w:rFonts w:ascii="Helvetica" w:hAnsi="Helvetica" w:cs="Helvetica"/>
          <w:noProof/>
          <w:color w:val="092F9D"/>
          <w:sz w:val="26"/>
          <w:szCs w:val="26"/>
        </w:rPr>
        <w:drawing>
          <wp:inline distT="0" distB="0" distL="0" distR="0" wp14:anchorId="65292788" wp14:editId="06ECACF1">
            <wp:extent cx="4023963" cy="2274285"/>
            <wp:effectExtent l="25400" t="25400" r="15240" b="37465"/>
            <wp:docPr id="6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88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" r="-2"/>
                    <a:stretch/>
                  </pic:blipFill>
                  <pic:spPr bwMode="auto">
                    <a:xfrm>
                      <a:off x="0" y="0"/>
                      <a:ext cx="4057017" cy="2292967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65257C" w14:textId="22B6B56B" w:rsidR="009369F1" w:rsidRPr="009369F1" w:rsidRDefault="009369F1" w:rsidP="0084107D">
      <w:pPr>
        <w:numPr>
          <w:ilvl w:val="0"/>
          <w:numId w:val="5"/>
        </w:numPr>
        <w:spacing w:after="120"/>
      </w:pPr>
      <w:r w:rsidRPr="009369F1">
        <w:t xml:space="preserve">Along the west coasts of continents, currents flow toward the </w:t>
      </w:r>
      <w:r>
        <w:t>__________</w:t>
      </w:r>
      <w:r w:rsidR="0084107D">
        <w:t>________</w:t>
      </w:r>
      <w:r>
        <w:t>______</w:t>
      </w:r>
      <w:r w:rsidRPr="009369F1">
        <w:t>.</w:t>
      </w:r>
    </w:p>
    <w:p w14:paraId="625BBFAA" w14:textId="02E4F2D9" w:rsidR="009369F1" w:rsidRPr="009369F1" w:rsidRDefault="00770005" w:rsidP="0084107D">
      <w:pPr>
        <w:numPr>
          <w:ilvl w:val="1"/>
          <w:numId w:val="5"/>
        </w:numPr>
        <w:spacing w:after="120"/>
      </w:pPr>
      <w:r>
        <w:t>________________</w:t>
      </w:r>
      <w:r w:rsidR="009369F1">
        <w:t>_______________</w:t>
      </w:r>
      <w:r w:rsidR="009369F1" w:rsidRPr="009369F1">
        <w:t xml:space="preserve"> - bring cool water from the polar regions into the tropical region.</w:t>
      </w:r>
    </w:p>
    <w:p w14:paraId="74D4D0BE" w14:textId="24451712" w:rsidR="009369F1" w:rsidRPr="009369F1" w:rsidRDefault="009369F1" w:rsidP="0084107D">
      <w:pPr>
        <w:numPr>
          <w:ilvl w:val="0"/>
          <w:numId w:val="5"/>
        </w:numPr>
        <w:spacing w:after="120"/>
      </w:pPr>
      <w:r w:rsidRPr="009369F1">
        <w:t xml:space="preserve">Along the east coasts of continents, currents flow from the equator toward the </w:t>
      </w:r>
      <w:r>
        <w:t>_____</w:t>
      </w:r>
      <w:r w:rsidR="00770005">
        <w:t>_____</w:t>
      </w:r>
      <w:r>
        <w:t>__________</w:t>
      </w:r>
      <w:r w:rsidRPr="009369F1">
        <w:t>.</w:t>
      </w:r>
    </w:p>
    <w:p w14:paraId="1B825064" w14:textId="02BFB726" w:rsidR="0084107D" w:rsidRDefault="009369F1" w:rsidP="0084107D">
      <w:pPr>
        <w:numPr>
          <w:ilvl w:val="1"/>
          <w:numId w:val="5"/>
        </w:numPr>
        <w:spacing w:after="120"/>
      </w:pPr>
      <w:r>
        <w:t>____________ ______________</w:t>
      </w:r>
      <w:r w:rsidRPr="009369F1">
        <w:t xml:space="preserve"> -  brings the warm tropical water toward the poles.</w:t>
      </w:r>
    </w:p>
    <w:p w14:paraId="16447AC4" w14:textId="6B5A8226" w:rsidR="009633CC" w:rsidRDefault="009633CC" w:rsidP="009633CC">
      <w:pPr>
        <w:spacing w:after="120"/>
      </w:pPr>
    </w:p>
    <w:p w14:paraId="71D2B2A0" w14:textId="538CD609" w:rsidR="009633CC" w:rsidRDefault="00917B02" w:rsidP="00C421BB">
      <w:pPr>
        <w:pStyle w:val="ListParagraph"/>
        <w:numPr>
          <w:ilvl w:val="0"/>
          <w:numId w:val="3"/>
        </w:numPr>
        <w:spacing w:after="120"/>
        <w:contextualSpacing w:val="0"/>
      </w:pPr>
      <w:r>
        <w:t>A ____</w:t>
      </w:r>
      <w:r w:rsidR="0084107D">
        <w:t>_____</w:t>
      </w:r>
      <w:r>
        <w:t>______ is a large circular current</w:t>
      </w:r>
    </w:p>
    <w:p w14:paraId="152A8C0F" w14:textId="5CFC0710" w:rsidR="009633CC" w:rsidRDefault="003D12B9" w:rsidP="00C421BB">
      <w:pPr>
        <w:pStyle w:val="ListParagraph"/>
        <w:spacing w:after="120"/>
        <w:contextualSpacing w:val="0"/>
        <w:jc w:val="center"/>
        <w:rPr>
          <w:b/>
          <w:sz w:val="28"/>
          <w:szCs w:val="28"/>
        </w:rPr>
      </w:pPr>
      <w:r w:rsidRPr="00007D64">
        <w:rPr>
          <w:noProof/>
        </w:rPr>
        <w:drawing>
          <wp:anchor distT="0" distB="0" distL="114300" distR="114300" simplePos="0" relativeHeight="251668480" behindDoc="0" locked="0" layoutInCell="1" allowOverlap="1" wp14:anchorId="6F5FF782" wp14:editId="59EEC505">
            <wp:simplePos x="0" y="0"/>
            <wp:positionH relativeFrom="column">
              <wp:posOffset>4371340</wp:posOffset>
            </wp:positionH>
            <wp:positionV relativeFrom="paragraph">
              <wp:posOffset>48260</wp:posOffset>
            </wp:positionV>
            <wp:extent cx="1940560" cy="1183640"/>
            <wp:effectExtent l="0" t="0" r="0" b="10160"/>
            <wp:wrapSquare wrapText="bothSides"/>
            <wp:docPr id="14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7"/>
                    <pic:cNvPicPr>
                      <a:picLocks noGrp="1" noChangeAspect="1"/>
                    </pic:cNvPicPr>
                  </pic:nvPicPr>
                  <pic:blipFill>
                    <a:blip r:embed="rId11">
                      <a:grayscl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0" b="2720"/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D64"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149C463" wp14:editId="2FC94C9C">
            <wp:simplePos x="0" y="0"/>
            <wp:positionH relativeFrom="column">
              <wp:posOffset>3373755</wp:posOffset>
            </wp:positionH>
            <wp:positionV relativeFrom="paragraph">
              <wp:posOffset>52705</wp:posOffset>
            </wp:positionV>
            <wp:extent cx="850265" cy="1335405"/>
            <wp:effectExtent l="0" t="0" r="0" b="10795"/>
            <wp:wrapSquare wrapText="bothSides"/>
            <wp:docPr id="13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6"/>
                    <pic:cNvPicPr>
                      <a:picLocks noGrp="1" noChangeAspect="1"/>
                    </pic:cNvPicPr>
                  </pic:nvPicPr>
                  <pic:blipFill rotWithShape="1">
                    <a:blip r:embed="rId12">
                      <a:grayscl/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" r="-143"/>
                    <a:stretch/>
                  </pic:blipFill>
                  <pic:spPr bwMode="auto">
                    <a:xfrm>
                      <a:off x="0" y="0"/>
                      <a:ext cx="850265" cy="1335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3CC">
        <w:rPr>
          <w:noProof/>
        </w:rPr>
        <w:drawing>
          <wp:inline distT="0" distB="0" distL="0" distR="0" wp14:anchorId="5B79E756" wp14:editId="7EA09B66">
            <wp:extent cx="2209800" cy="1387475"/>
            <wp:effectExtent l="0" t="0" r="0" b="9525"/>
            <wp:docPr id="2" name="Picture 2" descr="http://cdn2-b.examiner.com/sites/default/files/styles/image_full_width/hash/14/ba/North_Pacific_Gyre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cdn2-b.examiner.com/sites/default/files/styles/image_full_width/hash/14/ba/North_Pacific_Gyre.jpg"/>
                    <pic:cNvPicPr>
                      <a:picLocks noGrp="1" noChangeAspect="1" noChangeArrowheads="1"/>
                    </pic:cNvPicPr>
                  </pic:nvPicPr>
                  <pic:blipFill>
                    <a:blip r:embed="rId13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55" r="-8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5154"/>
      </w:tblGrid>
      <w:tr w:rsidR="003D12B9" w14:paraId="3AE3EC5A" w14:textId="77777777" w:rsidTr="003D12B9">
        <w:trPr>
          <w:trHeight w:val="3185"/>
        </w:trPr>
        <w:tc>
          <w:tcPr>
            <w:tcW w:w="4854" w:type="dxa"/>
          </w:tcPr>
          <w:p w14:paraId="1D215289" w14:textId="77777777" w:rsidR="003D12B9" w:rsidRPr="009633CC" w:rsidRDefault="003D12B9" w:rsidP="00C421BB">
            <w:pPr>
              <w:spacing w:after="120"/>
              <w:rPr>
                <w:b/>
                <w:sz w:val="28"/>
                <w:szCs w:val="28"/>
              </w:rPr>
            </w:pPr>
            <w:r w:rsidRPr="009633CC">
              <w:rPr>
                <w:b/>
                <w:sz w:val="28"/>
                <w:szCs w:val="28"/>
              </w:rPr>
              <w:t>Tidal Currents</w:t>
            </w:r>
          </w:p>
          <w:p w14:paraId="10106059" w14:textId="1FF61D47" w:rsidR="003D12B9" w:rsidRDefault="003D12B9" w:rsidP="00C421BB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</w:pPr>
            <w:r w:rsidRPr="00441CE9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93CBB5B" wp14:editId="078507DE">
                  <wp:simplePos x="0" y="0"/>
                  <wp:positionH relativeFrom="column">
                    <wp:posOffset>2009140</wp:posOffset>
                  </wp:positionH>
                  <wp:positionV relativeFrom="paragraph">
                    <wp:posOffset>768350</wp:posOffset>
                  </wp:positionV>
                  <wp:extent cx="939165" cy="904875"/>
                  <wp:effectExtent l="0" t="0" r="635" b="9525"/>
                  <wp:wrapSquare wrapText="bothSides"/>
                  <wp:docPr id="12" name="Content Placeholder 7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ntent Placeholder 7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>
                            <a:grayscl/>
                            <a:alphaModFix am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671" b="-26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6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Tides move across Earth, encounter ___________________ and ____________________, and results in tidal ______________________ which are extremely fast especially when the tidal range is large.</w:t>
            </w:r>
          </w:p>
          <w:p w14:paraId="5FF3D5CD" w14:textId="2EF24963" w:rsidR="003D12B9" w:rsidRPr="009633CC" w:rsidRDefault="003D12B9" w:rsidP="00C421BB">
            <w:pPr>
              <w:spacing w:after="120"/>
              <w:jc w:val="center"/>
            </w:pPr>
          </w:p>
        </w:tc>
        <w:tc>
          <w:tcPr>
            <w:tcW w:w="5154" w:type="dxa"/>
            <w:tcBorders>
              <w:right w:val="single" w:sz="4" w:space="0" w:color="auto"/>
            </w:tcBorders>
          </w:tcPr>
          <w:p w14:paraId="4EA8E966" w14:textId="1C8B2341" w:rsidR="003D12B9" w:rsidRPr="00441CE9" w:rsidRDefault="003D12B9" w:rsidP="00C421BB">
            <w:pPr>
              <w:spacing w:after="120"/>
              <w:rPr>
                <w:b/>
                <w:sz w:val="28"/>
                <w:szCs w:val="28"/>
              </w:rPr>
            </w:pPr>
            <w:r w:rsidRPr="00A96B23">
              <w:rPr>
                <w:b/>
                <w:sz w:val="28"/>
                <w:szCs w:val="28"/>
              </w:rPr>
              <w:t>At the Beach!</w:t>
            </w:r>
            <w:r w:rsidRPr="00007D64">
              <w:rPr>
                <w:noProof/>
              </w:rPr>
              <w:t xml:space="preserve">  </w:t>
            </w:r>
          </w:p>
          <w:p w14:paraId="410EC592" w14:textId="20F7BD8C" w:rsidR="003D12B9" w:rsidRDefault="003D12B9" w:rsidP="00C421BB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</w:pPr>
            <w:r>
              <w:t>Currents can flow:</w:t>
            </w:r>
          </w:p>
          <w:p w14:paraId="297DC409" w14:textId="77777777" w:rsidR="003D12B9" w:rsidRDefault="003D12B9" w:rsidP="00C421BB">
            <w:pPr>
              <w:pStyle w:val="ListParagraph"/>
              <w:numPr>
                <w:ilvl w:val="1"/>
                <w:numId w:val="6"/>
              </w:numPr>
              <w:spacing w:after="120"/>
              <w:contextualSpacing w:val="0"/>
            </w:pPr>
            <w:r>
              <w:t>_____________________ - long-shore</w:t>
            </w:r>
          </w:p>
          <w:p w14:paraId="58D652BA" w14:textId="253EC701" w:rsidR="003D12B9" w:rsidRDefault="003D12B9" w:rsidP="00C421BB">
            <w:pPr>
              <w:pStyle w:val="ListParagraph"/>
              <w:numPr>
                <w:ilvl w:val="1"/>
                <w:numId w:val="6"/>
              </w:numPr>
              <w:spacing w:after="120"/>
              <w:contextualSpacing w:val="0"/>
            </w:pPr>
            <w:r>
              <w:t>___________________________ - rip currents</w:t>
            </w:r>
          </w:p>
          <w:p w14:paraId="45086E47" w14:textId="6F17BFEE" w:rsidR="003D12B9" w:rsidRDefault="003D12B9" w:rsidP="00C421BB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</w:pPr>
            <w:r>
              <w:t>They are influenced by ___________ ______________________________________</w:t>
            </w:r>
          </w:p>
        </w:tc>
      </w:tr>
      <w:tr w:rsidR="003D12B9" w14:paraId="3CFA5917" w14:textId="77777777" w:rsidTr="003D12B9">
        <w:trPr>
          <w:trHeight w:val="4049"/>
        </w:trPr>
        <w:tc>
          <w:tcPr>
            <w:tcW w:w="4854" w:type="dxa"/>
          </w:tcPr>
          <w:p w14:paraId="390472D3" w14:textId="77777777" w:rsidR="009633CC" w:rsidRPr="00A96B23" w:rsidRDefault="009633CC" w:rsidP="00C421BB">
            <w:pPr>
              <w:spacing w:after="120"/>
              <w:rPr>
                <w:b/>
                <w:sz w:val="28"/>
                <w:szCs w:val="28"/>
              </w:rPr>
            </w:pPr>
            <w:r w:rsidRPr="00A96B23">
              <w:rPr>
                <w:b/>
                <w:sz w:val="28"/>
                <w:szCs w:val="28"/>
              </w:rPr>
              <w:t>Deep Ocean Currents</w:t>
            </w:r>
          </w:p>
          <w:p w14:paraId="21AB52D1" w14:textId="56E3A973" w:rsidR="00F22B91" w:rsidRDefault="00F22B91" w:rsidP="00C421BB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</w:pPr>
            <w:r>
              <w:t>__________</w:t>
            </w:r>
            <w:r w:rsidR="003D12B9">
              <w:t>_____</w:t>
            </w:r>
            <w:r>
              <w:t>_________________________</w:t>
            </w:r>
          </w:p>
          <w:p w14:paraId="7AB5ED81" w14:textId="65112923" w:rsidR="009633CC" w:rsidRDefault="009633CC" w:rsidP="00C421BB">
            <w:pPr>
              <w:pStyle w:val="ListParagraph"/>
              <w:numPr>
                <w:ilvl w:val="1"/>
                <w:numId w:val="7"/>
              </w:numPr>
              <w:spacing w:after="120"/>
              <w:contextualSpacing w:val="0"/>
            </w:pPr>
            <w:r>
              <w:t>_______________________</w:t>
            </w:r>
            <w:r w:rsidR="00F22B91">
              <w:t xml:space="preserve"> caused by differences in water ___________________, and resulting from difference in water _________________________ (thermo) and _________________________</w:t>
            </w:r>
          </w:p>
          <w:p w14:paraId="54EF03B3" w14:textId="7B487E10" w:rsidR="009633CC" w:rsidRPr="009633CC" w:rsidRDefault="009633CC" w:rsidP="00C421BB">
            <w:pPr>
              <w:spacing w:after="120"/>
              <w:jc w:val="center"/>
            </w:pPr>
            <w:r w:rsidRPr="00441CE9">
              <w:rPr>
                <w:noProof/>
              </w:rPr>
              <w:drawing>
                <wp:inline distT="0" distB="0" distL="0" distR="0" wp14:anchorId="3C003469" wp14:editId="217DF1CB">
                  <wp:extent cx="1792588" cy="1048057"/>
                  <wp:effectExtent l="0" t="0" r="11430" b="0"/>
                  <wp:docPr id="15" name="Content Placeholder 8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tent Placeholder 8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8349" b="-20876"/>
                          <a:stretch/>
                        </pic:blipFill>
                        <pic:spPr bwMode="auto">
                          <a:xfrm>
                            <a:off x="0" y="0"/>
                            <a:ext cx="1824332" cy="1066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4" w:type="dxa"/>
          </w:tcPr>
          <w:p w14:paraId="2AEE6BEC" w14:textId="77777777" w:rsidR="009633CC" w:rsidRDefault="009633CC" w:rsidP="00C421BB">
            <w:pPr>
              <w:spacing w:after="120"/>
              <w:rPr>
                <w:b/>
                <w:sz w:val="28"/>
                <w:szCs w:val="28"/>
              </w:rPr>
            </w:pPr>
            <w:r w:rsidRPr="00A96B23">
              <w:rPr>
                <w:b/>
                <w:sz w:val="28"/>
                <w:szCs w:val="28"/>
              </w:rPr>
              <w:t>Upwelling</w:t>
            </w:r>
          </w:p>
          <w:p w14:paraId="17AEFC34" w14:textId="77777777" w:rsidR="009633CC" w:rsidRPr="006B432B" w:rsidRDefault="009633CC" w:rsidP="00C421BB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b/>
                <w:sz w:val="28"/>
                <w:szCs w:val="28"/>
              </w:rPr>
            </w:pPr>
            <w:r>
              <w:t>Upwelling occurs when cold ______________ and _______________ rich water comes to the surface to replace water that has been moved off the coast by winds.</w:t>
            </w:r>
          </w:p>
          <w:p w14:paraId="161E2CCC" w14:textId="1EA94EB3" w:rsidR="006B432B" w:rsidRPr="00017B3C" w:rsidRDefault="006B432B" w:rsidP="00C421BB">
            <w:pPr>
              <w:pStyle w:val="ListParagraph"/>
              <w:numPr>
                <w:ilvl w:val="0"/>
                <w:numId w:val="7"/>
              </w:numPr>
              <w:spacing w:after="120"/>
              <w:contextualSpacing w:val="0"/>
              <w:rPr>
                <w:b/>
                <w:sz w:val="28"/>
                <w:szCs w:val="28"/>
              </w:rPr>
            </w:pPr>
            <w:r>
              <w:t>Supports many ___________________________ and ____________________________________</w:t>
            </w:r>
          </w:p>
          <w:p w14:paraId="706DBD0C" w14:textId="72621972" w:rsidR="009633CC" w:rsidRDefault="009633CC" w:rsidP="00C421B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017B3C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8772D04" wp14:editId="242C69CD">
                  <wp:extent cx="1821236" cy="1175697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783" cy="1208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CF982A" w14:textId="59D48308" w:rsidR="006802D4" w:rsidRDefault="006802D4" w:rsidP="00C421BB">
      <w:pPr>
        <w:spacing w:after="120"/>
      </w:pPr>
    </w:p>
    <w:p w14:paraId="79DED010" w14:textId="24633C42" w:rsidR="003D12B9" w:rsidRPr="009633CC" w:rsidRDefault="003D12B9" w:rsidP="00C421B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Global Conveyer Belt</w:t>
      </w:r>
    </w:p>
    <w:p w14:paraId="76E881A8" w14:textId="2E29CFDB" w:rsidR="003D12B9" w:rsidRDefault="003D12B9" w:rsidP="00C421BB">
      <w:pPr>
        <w:pStyle w:val="ListParagraph"/>
        <w:numPr>
          <w:ilvl w:val="0"/>
          <w:numId w:val="10"/>
        </w:numPr>
        <w:spacing w:after="120"/>
        <w:contextualSpacing w:val="0"/>
      </w:pPr>
      <w:r>
        <w:t>A connected system of __________________ and _______________________ currents that circu</w:t>
      </w:r>
      <w:r w:rsidR="001A7990">
        <w:t>late around the globe on a 1000 year time span.</w:t>
      </w:r>
    </w:p>
    <w:p w14:paraId="4CA65831" w14:textId="15E9EF0A" w:rsidR="001A7990" w:rsidRDefault="001A7990" w:rsidP="00C421BB">
      <w:pPr>
        <w:pStyle w:val="ListParagraph"/>
        <w:numPr>
          <w:ilvl w:val="0"/>
          <w:numId w:val="10"/>
        </w:numPr>
        <w:spacing w:after="120"/>
        <w:contextualSpacing w:val="0"/>
      </w:pPr>
      <w:r>
        <w:t>Critical part of:</w:t>
      </w:r>
    </w:p>
    <w:p w14:paraId="249226DF" w14:textId="0822938D" w:rsidR="001A7990" w:rsidRDefault="001A7990" w:rsidP="00C421BB">
      <w:pPr>
        <w:pStyle w:val="ListParagraph"/>
        <w:numPr>
          <w:ilvl w:val="1"/>
          <w:numId w:val="10"/>
        </w:numPr>
        <w:spacing w:after="120"/>
        <w:contextualSpacing w:val="0"/>
      </w:pPr>
      <w:r>
        <w:t>Earth’s _____________________________ system</w:t>
      </w:r>
    </w:p>
    <w:p w14:paraId="113EB81C" w14:textId="5F905481" w:rsidR="001A7990" w:rsidRPr="006802D4" w:rsidRDefault="001A7990" w:rsidP="00C421BB">
      <w:pPr>
        <w:pStyle w:val="ListParagraph"/>
        <w:numPr>
          <w:ilvl w:val="1"/>
          <w:numId w:val="10"/>
        </w:numPr>
        <w:spacing w:after="120"/>
        <w:contextualSpacing w:val="0"/>
      </w:pPr>
      <w:r>
        <w:t>Ocean _________________________ and carbon dioxide cycles</w:t>
      </w:r>
      <w:bookmarkStart w:id="0" w:name="_GoBack"/>
      <w:bookmarkEnd w:id="0"/>
    </w:p>
    <w:sectPr w:rsidR="001A7990" w:rsidRPr="006802D4" w:rsidSect="00F31A25">
      <w:headerReference w:type="default" r:id="rId18"/>
      <w:headerReference w:type="first" r:id="rId19"/>
      <w:type w:val="continuous"/>
      <w:pgSz w:w="12240" w:h="15840"/>
      <w:pgMar w:top="1008" w:right="1152" w:bottom="1008" w:left="129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01912" w14:textId="77777777" w:rsidR="005C702F" w:rsidRDefault="005C702F" w:rsidP="00007D64">
      <w:r>
        <w:separator/>
      </w:r>
    </w:p>
  </w:endnote>
  <w:endnote w:type="continuationSeparator" w:id="0">
    <w:p w14:paraId="444FD5D7" w14:textId="77777777" w:rsidR="005C702F" w:rsidRDefault="005C702F" w:rsidP="0000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C988F" w14:textId="77777777" w:rsidR="005C702F" w:rsidRDefault="005C702F" w:rsidP="00007D64">
      <w:r>
        <w:separator/>
      </w:r>
    </w:p>
  </w:footnote>
  <w:footnote w:type="continuationSeparator" w:id="0">
    <w:p w14:paraId="1876D99D" w14:textId="77777777" w:rsidR="005C702F" w:rsidRDefault="005C702F" w:rsidP="00007D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C23EF" w14:textId="03FADDAD" w:rsidR="00007D64" w:rsidRPr="00007D64" w:rsidRDefault="00007D64" w:rsidP="00007D64">
    <w:pPr>
      <w:pStyle w:val="Header"/>
      <w:jc w:val="center"/>
      <w:rPr>
        <w:b/>
        <w:sz w:val="28"/>
        <w:szCs w:val="28"/>
        <w:u w:val="singl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50622" w14:textId="44336D74" w:rsidR="009633CC" w:rsidRPr="009633CC" w:rsidRDefault="009633CC" w:rsidP="009633CC">
    <w:pPr>
      <w:pStyle w:val="Header"/>
      <w:jc w:val="center"/>
      <w:rPr>
        <w:b/>
        <w:sz w:val="28"/>
        <w:szCs w:val="28"/>
        <w:u w:val="single"/>
      </w:rPr>
    </w:pPr>
    <w:r w:rsidRPr="00007D64">
      <w:rPr>
        <w:b/>
        <w:sz w:val="28"/>
        <w:szCs w:val="28"/>
        <w:u w:val="single"/>
      </w:rPr>
      <w:t>Ocean Currents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7001"/>
    <w:multiLevelType w:val="hybridMultilevel"/>
    <w:tmpl w:val="49D01542"/>
    <w:lvl w:ilvl="0" w:tplc="CDD888A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6C1A2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8966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A8FD7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7689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DE909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FAF61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8C914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461A6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5174F4D"/>
    <w:multiLevelType w:val="hybridMultilevel"/>
    <w:tmpl w:val="D768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E5954"/>
    <w:multiLevelType w:val="hybridMultilevel"/>
    <w:tmpl w:val="75B4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87B85"/>
    <w:multiLevelType w:val="hybridMultilevel"/>
    <w:tmpl w:val="9DFAF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F32F0"/>
    <w:multiLevelType w:val="hybridMultilevel"/>
    <w:tmpl w:val="D25CCCC0"/>
    <w:lvl w:ilvl="0" w:tplc="7E805CB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436D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BC8EDA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7E4BB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86B55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32F9E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C8D1D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A88DD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9894F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AD142E"/>
    <w:multiLevelType w:val="hybridMultilevel"/>
    <w:tmpl w:val="CAE0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F3A7B"/>
    <w:multiLevelType w:val="hybridMultilevel"/>
    <w:tmpl w:val="1ABE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467D6"/>
    <w:multiLevelType w:val="hybridMultilevel"/>
    <w:tmpl w:val="FA54F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F97563"/>
    <w:multiLevelType w:val="hybridMultilevel"/>
    <w:tmpl w:val="71E84F9C"/>
    <w:lvl w:ilvl="0" w:tplc="697C427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C457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267EF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1A6BC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4F92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401A8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A87FA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A497E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819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A543DC3"/>
    <w:multiLevelType w:val="hybridMultilevel"/>
    <w:tmpl w:val="66DEA7EA"/>
    <w:lvl w:ilvl="0" w:tplc="1E1436D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87"/>
    <w:rsid w:val="00007D64"/>
    <w:rsid w:val="00017B3C"/>
    <w:rsid w:val="00087087"/>
    <w:rsid w:val="001A19DF"/>
    <w:rsid w:val="001A7990"/>
    <w:rsid w:val="002615FC"/>
    <w:rsid w:val="003D12B9"/>
    <w:rsid w:val="00432DAB"/>
    <w:rsid w:val="00441CE9"/>
    <w:rsid w:val="00461399"/>
    <w:rsid w:val="004D70BA"/>
    <w:rsid w:val="005C702F"/>
    <w:rsid w:val="00617BDC"/>
    <w:rsid w:val="00634C7F"/>
    <w:rsid w:val="006802D4"/>
    <w:rsid w:val="006B432B"/>
    <w:rsid w:val="00770005"/>
    <w:rsid w:val="0084107D"/>
    <w:rsid w:val="008B21D1"/>
    <w:rsid w:val="009056AE"/>
    <w:rsid w:val="00917B02"/>
    <w:rsid w:val="009369F1"/>
    <w:rsid w:val="009633CC"/>
    <w:rsid w:val="00970935"/>
    <w:rsid w:val="00A62B27"/>
    <w:rsid w:val="00A96B23"/>
    <w:rsid w:val="00BF254A"/>
    <w:rsid w:val="00C214A8"/>
    <w:rsid w:val="00C421BB"/>
    <w:rsid w:val="00C4233B"/>
    <w:rsid w:val="00C60F9F"/>
    <w:rsid w:val="00D00A90"/>
    <w:rsid w:val="00F22B91"/>
    <w:rsid w:val="00F3101D"/>
    <w:rsid w:val="00F31A25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65A9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5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9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9F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C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CE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7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D64"/>
  </w:style>
  <w:style w:type="paragraph" w:styleId="Footer">
    <w:name w:val="footer"/>
    <w:basedOn w:val="Normal"/>
    <w:link w:val="FooterChar"/>
    <w:uiPriority w:val="99"/>
    <w:unhideWhenUsed/>
    <w:rsid w:val="00007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D64"/>
  </w:style>
  <w:style w:type="table" w:styleId="TableGrid">
    <w:name w:val="Table Grid"/>
    <w:basedOn w:val="TableNormal"/>
    <w:uiPriority w:val="59"/>
    <w:rsid w:val="00963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769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92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3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78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90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00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023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8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73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9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6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5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4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2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766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8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72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2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2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2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4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2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35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2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5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37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265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0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317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99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4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19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26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001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4355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5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0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3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38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136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87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9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107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962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58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3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0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microsoft.com/office/2007/relationships/hdphoto" Target="media/hdphoto1.wdp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microsoft.com/office/2007/relationships/hdphoto" Target="media/hdphoto2.wdp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jpeg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en.wikipedia.org/wiki/File:BlankMap-World-1c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363</Words>
  <Characters>2074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Howell, Jennifer</cp:lastModifiedBy>
  <cp:revision>5</cp:revision>
  <cp:lastPrinted>2016-02-01T02:44:00Z</cp:lastPrinted>
  <dcterms:created xsi:type="dcterms:W3CDTF">2017-01-02T16:29:00Z</dcterms:created>
  <dcterms:modified xsi:type="dcterms:W3CDTF">2017-01-02T18:22:00Z</dcterms:modified>
</cp:coreProperties>
</file>